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F3" w:rsidRPr="00CA584F" w:rsidRDefault="00CA584F">
      <w:pPr>
        <w:rPr>
          <w:sz w:val="24"/>
          <w:szCs w:val="24"/>
        </w:rPr>
      </w:pPr>
      <w:r w:rsidRPr="00CA584F">
        <w:rPr>
          <w:sz w:val="24"/>
          <w:szCs w:val="24"/>
        </w:rPr>
        <w:t>VP of Volunteers</w:t>
      </w:r>
    </w:p>
    <w:p w:rsidR="00CA584F" w:rsidRPr="00CA584F" w:rsidRDefault="00CA584F">
      <w:pPr>
        <w:rPr>
          <w:sz w:val="24"/>
          <w:szCs w:val="24"/>
        </w:rPr>
      </w:pP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Coordinate volunteers for events as needed</w:t>
      </w:r>
    </w:p>
    <w:p w:rsidR="00CA584F" w:rsidRPr="00CA584F" w:rsidRDefault="00CA584F" w:rsidP="00CA58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Schedule volunteers as needed</w:t>
      </w:r>
    </w:p>
    <w:p w:rsidR="00CA584F" w:rsidRPr="00CA584F" w:rsidRDefault="00CA584F" w:rsidP="00CA58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Identify needed hours for help</w:t>
      </w:r>
    </w:p>
    <w:p w:rsidR="00CA584F" w:rsidRPr="00CA584F" w:rsidRDefault="00CA584F" w:rsidP="00CA584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Track volunteer hours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Work with Alive program coordinators to identify volunteer needs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Provide knowledge of District volunteer requirements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Arrange childcare for General mem</w:t>
      </w:r>
      <w:bookmarkStart w:id="0" w:name="_GoBack"/>
      <w:bookmarkEnd w:id="0"/>
      <w:r w:rsidRPr="00CA584F">
        <w:rPr>
          <w:sz w:val="24"/>
          <w:szCs w:val="24"/>
        </w:rPr>
        <w:t>bership meetings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Coordinate afterschool PTA sponsored programs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Attend Executive PTA Board meetings</w:t>
      </w:r>
    </w:p>
    <w:p w:rsidR="00CA584F" w:rsidRPr="00CA584F" w:rsidRDefault="00CA584F" w:rsidP="00CA58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A584F">
        <w:rPr>
          <w:sz w:val="24"/>
          <w:szCs w:val="24"/>
        </w:rPr>
        <w:t>Attend General PTA Membership meetings</w:t>
      </w:r>
    </w:p>
    <w:p w:rsidR="00CA584F" w:rsidRDefault="00CA584F" w:rsidP="00CA584F">
      <w:pPr>
        <w:rPr>
          <w:sz w:val="24"/>
          <w:szCs w:val="24"/>
        </w:rPr>
      </w:pPr>
    </w:p>
    <w:p w:rsidR="00CA584F" w:rsidRPr="00CA584F" w:rsidRDefault="00CA584F" w:rsidP="00CA584F">
      <w:pPr>
        <w:rPr>
          <w:sz w:val="24"/>
          <w:szCs w:val="24"/>
        </w:rPr>
      </w:pPr>
      <w:r>
        <w:rPr>
          <w:sz w:val="24"/>
          <w:szCs w:val="24"/>
        </w:rPr>
        <w:t>Hours per month 8-12 based upon need of event including PTA meetings</w:t>
      </w:r>
    </w:p>
    <w:sectPr w:rsidR="00CA584F" w:rsidRPr="00CA584F" w:rsidSect="00B50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33E"/>
    <w:multiLevelType w:val="hybridMultilevel"/>
    <w:tmpl w:val="5C80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4F"/>
    <w:rsid w:val="009A38F3"/>
    <w:rsid w:val="00B50975"/>
    <w:rsid w:val="00CA584F"/>
    <w:rsid w:val="00D80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C2A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Ferrera</dc:creator>
  <cp:keywords/>
  <dc:description/>
  <cp:lastModifiedBy>Rob Ferrera</cp:lastModifiedBy>
  <cp:revision>1</cp:revision>
  <dcterms:created xsi:type="dcterms:W3CDTF">2017-04-01T16:29:00Z</dcterms:created>
  <dcterms:modified xsi:type="dcterms:W3CDTF">2017-04-01T16:37:00Z</dcterms:modified>
</cp:coreProperties>
</file>